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7277" w14:textId="291FB50C"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107"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J9KwIAAFk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27C1DB69" w14:textId="3B715E4C" w:rsidR="00B90FD1" w:rsidRPr="00746384"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6384">
        <w:rPr>
          <w:rFonts w:ascii="ＭＳ 明朝" w:hAnsi="ＭＳ 明朝" w:hint="eastAsia"/>
          <w:b/>
          <w:bCs/>
          <w:i/>
          <w:iCs/>
          <w:noProof/>
          <w:color w:val="000000" w:themeColor="text1"/>
          <w:sz w:val="20"/>
          <w:szCs w:val="20"/>
        </w:rPr>
        <w:t>（</w:t>
      </w:r>
      <w:r w:rsidR="00E942B8">
        <w:rPr>
          <w:rFonts w:ascii="ＭＳ 明朝" w:hAnsi="ＭＳ 明朝" w:hint="eastAsia"/>
          <w:b/>
          <w:bCs/>
          <w:i/>
          <w:iCs/>
          <w:noProof/>
          <w:color w:val="000000" w:themeColor="text1"/>
          <w:sz w:val="20"/>
          <w:szCs w:val="20"/>
        </w:rPr>
        <w:t>提案</w:t>
      </w:r>
      <w:r w:rsidRPr="00746384">
        <w:rPr>
          <w:rFonts w:ascii="ＭＳ 明朝" w:hAnsi="ＭＳ 明朝" w:hint="eastAsia"/>
          <w:b/>
          <w:bCs/>
          <w:i/>
          <w:iCs/>
          <w:noProof/>
          <w:color w:val="000000" w:themeColor="text1"/>
          <w:sz w:val="20"/>
          <w:szCs w:val="20"/>
        </w:rPr>
        <w:t>事業者</w:t>
      </w:r>
      <w:r w:rsidR="00E942B8">
        <w:rPr>
          <w:rFonts w:ascii="ＭＳ 明朝" w:hAnsi="ＭＳ 明朝" w:hint="eastAsia"/>
          <w:b/>
          <w:bCs/>
          <w:i/>
          <w:iCs/>
          <w:noProof/>
          <w:color w:val="000000" w:themeColor="text1"/>
          <w:sz w:val="20"/>
          <w:szCs w:val="20"/>
        </w:rPr>
        <w:t>（再委託等は除く）</w:t>
      </w:r>
      <w:r w:rsidRPr="00746384">
        <w:rPr>
          <w:rFonts w:ascii="ＭＳ 明朝" w:hAnsi="ＭＳ 明朝" w:hint="eastAsia"/>
          <w:b/>
          <w:bCs/>
          <w:i/>
          <w:iCs/>
          <w:noProof/>
          <w:color w:val="000000" w:themeColor="text1"/>
          <w:sz w:val="20"/>
          <w:szCs w:val="20"/>
        </w:rPr>
        <w:t>ごとに記述してください。）</w:t>
      </w:r>
    </w:p>
    <w:p w14:paraId="485DEE81" w14:textId="5693B749" w:rsidR="00CC0325" w:rsidRPr="00746384" w:rsidRDefault="00CC0325" w:rsidP="00770A89">
      <w:pPr>
        <w:rPr>
          <w:rFonts w:ascii="ＭＳ 明朝"/>
          <w:noProof/>
          <w:color w:val="000000" w:themeColor="text1"/>
          <w:sz w:val="20"/>
          <w:szCs w:val="20"/>
        </w:rPr>
      </w:pPr>
      <w:r w:rsidRPr="00746384">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2597E5C0" w14:textId="2E5685F6" w:rsidR="00770A89" w:rsidRPr="00770A89" w:rsidRDefault="00770A89" w:rsidP="00770A89">
      <w:pPr>
        <w:rPr>
          <w:rFonts w:ascii="ＭＳ 明朝"/>
          <w:noProof/>
          <w:color w:val="000000" w:themeColor="text1"/>
          <w:sz w:val="20"/>
          <w:szCs w:val="20"/>
        </w:rPr>
      </w:pPr>
      <w:r w:rsidRPr="00746384">
        <w:rPr>
          <w:rFonts w:ascii="ＭＳ 明朝" w:hint="eastAsia"/>
          <w:noProof/>
          <w:color w:val="000000" w:themeColor="text1"/>
          <w:sz w:val="20"/>
          <w:szCs w:val="20"/>
        </w:rPr>
        <w:t>※その他、別添1の「1-3. 研究開発成果の実用化・事業化の見込み」に記載の留意事項を御確認のうえ作成してください。</w:t>
      </w:r>
    </w:p>
    <w:p w14:paraId="6A7D4CE9" w14:textId="0516F39A" w:rsidR="00B90FD1" w:rsidRPr="00747E9C" w:rsidRDefault="00770A89" w:rsidP="00770A89">
      <w:pPr>
        <w:rPr>
          <w:rFonts w:ascii="ＭＳ 明朝"/>
          <w:noProof/>
          <w:color w:val="000000" w:themeColor="text1"/>
          <w:sz w:val="20"/>
          <w:szCs w:val="20"/>
        </w:rPr>
      </w:pPr>
      <w:r w:rsidRPr="00770A89">
        <w:rPr>
          <w:rFonts w:ascii="ＭＳ 明朝" w:hint="eastAsia"/>
          <w:noProof/>
          <w:color w:val="000000" w:themeColor="text1"/>
          <w:sz w:val="20"/>
          <w:szCs w:val="20"/>
        </w:rPr>
        <w:t>※全体を通して、</w:t>
      </w:r>
      <w:r>
        <w:rPr>
          <w:rFonts w:ascii="ＭＳ 明朝" w:hint="eastAsia"/>
          <w:noProof/>
          <w:color w:val="000000" w:themeColor="text1"/>
          <w:sz w:val="20"/>
          <w:szCs w:val="20"/>
        </w:rPr>
        <w:t>研究開発項目②</w:t>
      </w:r>
      <w:r w:rsidRPr="00770A89">
        <w:rPr>
          <w:rFonts w:ascii="ＭＳ 明朝" w:hint="eastAsia"/>
          <w:noProof/>
          <w:color w:val="000000" w:themeColor="text1"/>
          <w:sz w:val="20"/>
          <w:szCs w:val="20"/>
        </w:rPr>
        <w:t>まで開発を終えた先の事業化計画として、現時点での想定で記載してください。</w:t>
      </w: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065B3BE0"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B46EE6">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lastRenderedPageBreak/>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968A4"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12F05"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917E7"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1CC5E"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D8BB0"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7F4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7D55"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22E9"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46F3D"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33A8"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10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A449"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E56DB"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10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11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IFhd1/3AQAAzgMAAA4AAAAAAAAAAAAAAAAA&#10;LgIAAGRycy9lMm9Eb2MueG1sUEsBAi0AFAAGAAgAAAAhAPWj67XhAAAACQEAAA8AAAAAAAAAAAAA&#10;AAAAUQQAAGRycy9kb3ducmV2LnhtbFBLBQYAAAAABAAEAPMAAABfBQ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11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JX5dc9gEAAM0DAAAOAAAAAAAAAAAAAAAAAC4C&#10;AABkcnMvZTJvRG9jLnhtbFBLAQItABQABgAIAAAAIQDHLJmX4AAAAAkBAAAPAAAAAAAAAAAAAAAA&#10;AFAEAABkcnMvZG93bnJldi54bWxQSwUGAAAAAAQABADzAAAAXQU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11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bXjYJ/gBAADOAwAADgAAAAAAAAAAAAAAAAAu&#10;AgAAZHJzL2Uyb0RvYy54bWxQSwECLQAUAAYACAAAACEABGhBO98AAAAIAQAADwAAAAAAAAAAAAAA&#10;AABSBAAAZHJzL2Rvd25yZXYueG1sUEsFBgAAAAAEAAQA8wAAAF4FA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11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11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11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wZ9wEAAM4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11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jbrID3AQAAzgMAAA4AAAAAAAAAAAAAAAAALgIA&#10;AGRycy9lMm9Eb2MueG1sUEsBAi0AFAAGAAgAAAAhAG6bMvbeAAAACAEAAA8AAAAAAAAAAAAAAAAA&#10;UQQAAGRycy9kb3ducmV2LnhtbFBLBQYAAAAABAAEAPMAAABcBQ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11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11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5DDFFC89"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w:t>
      </w:r>
      <w:r w:rsidR="00BC7398">
        <w:rPr>
          <w:rFonts w:ascii="ＭＳ 明朝" w:hAnsi="ＭＳ 明朝" w:hint="eastAsia"/>
          <w:b/>
          <w:i/>
          <w:noProof/>
          <w:color w:val="000000" w:themeColor="text1"/>
          <w:sz w:val="20"/>
          <w:szCs w:val="20"/>
        </w:rPr>
        <w:t>2</w:t>
      </w:r>
      <w:r w:rsidR="00BC7398">
        <w:rPr>
          <w:rFonts w:ascii="ＭＳ 明朝" w:hAnsi="ＭＳ 明朝"/>
          <w:b/>
          <w:i/>
          <w:noProof/>
          <w:color w:val="000000" w:themeColor="text1"/>
          <w:sz w:val="20"/>
          <w:szCs w:val="20"/>
        </w:rPr>
        <w:t>027</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42215440"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w:t>
      </w:r>
      <w:r w:rsidR="00BC7398">
        <w:rPr>
          <w:rFonts w:ascii="ＭＳ 明朝" w:hAnsi="ＭＳ 明朝" w:hint="eastAsia"/>
          <w:b/>
          <w:i/>
          <w:noProof/>
          <w:color w:val="000000" w:themeColor="text1"/>
          <w:sz w:val="20"/>
          <w:szCs w:val="20"/>
        </w:rPr>
        <w:t>2</w:t>
      </w:r>
      <w:r w:rsidR="00BC7398">
        <w:rPr>
          <w:rFonts w:ascii="ＭＳ 明朝" w:hAnsi="ＭＳ 明朝"/>
          <w:b/>
          <w:i/>
          <w:noProof/>
          <w:color w:val="000000" w:themeColor="text1"/>
          <w:sz w:val="20"/>
          <w:szCs w:val="20"/>
        </w:rPr>
        <w:t>028</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5D63ABFC"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w:t>
      </w:r>
      <w:r w:rsidR="00BC7398">
        <w:rPr>
          <w:rFonts w:ascii="ＭＳ 明朝" w:hAnsi="ＭＳ 明朝" w:hint="eastAsia"/>
          <w:b/>
          <w:i/>
          <w:noProof/>
          <w:color w:val="000000" w:themeColor="text1"/>
          <w:sz w:val="20"/>
          <w:szCs w:val="20"/>
        </w:rPr>
        <w:t>2</w:t>
      </w:r>
      <w:r w:rsidR="00BC7398">
        <w:rPr>
          <w:rFonts w:ascii="ＭＳ 明朝" w:hAnsi="ＭＳ 明朝"/>
          <w:b/>
          <w:i/>
          <w:noProof/>
          <w:color w:val="000000" w:themeColor="text1"/>
          <w:sz w:val="20"/>
          <w:szCs w:val="20"/>
        </w:rPr>
        <w:t>031</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C656E72" w14:textId="1C4F87DF" w:rsidR="00EA70BE" w:rsidRPr="000522F0" w:rsidRDefault="00B90FD1" w:rsidP="000522F0">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sectPr w:rsidR="00EA70BE" w:rsidRPr="000522F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2F0"/>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45"/>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0B7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63D6"/>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C4C"/>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E64"/>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712"/>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38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A89"/>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633"/>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9B9"/>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1700"/>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02"/>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6EE6"/>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A7F92"/>
    <w:rsid w:val="00BB03C9"/>
    <w:rsid w:val="00BB1989"/>
    <w:rsid w:val="00BB2F4C"/>
    <w:rsid w:val="00BB44CB"/>
    <w:rsid w:val="00BB5D83"/>
    <w:rsid w:val="00BB699C"/>
    <w:rsid w:val="00BB6C14"/>
    <w:rsid w:val="00BC06C0"/>
    <w:rsid w:val="00BC1B1B"/>
    <w:rsid w:val="00BC3D9F"/>
    <w:rsid w:val="00BC41BE"/>
    <w:rsid w:val="00BC537C"/>
    <w:rsid w:val="00BC54BC"/>
    <w:rsid w:val="00BC7244"/>
    <w:rsid w:val="00BC7398"/>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19D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3CD"/>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0325"/>
    <w:rsid w:val="00CC1F02"/>
    <w:rsid w:val="00CC20D7"/>
    <w:rsid w:val="00CC2861"/>
    <w:rsid w:val="00CC3CB0"/>
    <w:rsid w:val="00CC606A"/>
    <w:rsid w:val="00CC688C"/>
    <w:rsid w:val="00CC6BEB"/>
    <w:rsid w:val="00CC732F"/>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1B5F"/>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2B8"/>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1DC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1957</Words>
  <Characters>228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2022-03-14T02:35:00Z</dcterms:created>
  <dcterms:modified xsi:type="dcterms:W3CDTF">2022-03-14T02:35:00Z</dcterms:modified>
</cp:coreProperties>
</file>